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798B5" w14:textId="77777777" w:rsidR="008C5176" w:rsidRPr="00913C38" w:rsidRDefault="006D2BC6" w:rsidP="008C5176">
      <w:pPr>
        <w:pStyle w:val="NoSpacing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13C38">
        <w:rPr>
          <w:rFonts w:ascii="Arial" w:hAnsi="Arial" w:cs="Arial"/>
          <w:b/>
          <w:bCs/>
          <w:sz w:val="24"/>
          <w:szCs w:val="24"/>
          <w:u w:val="single"/>
        </w:rPr>
        <w:t xml:space="preserve">TREASURERS REPORT FOR ANNUAL GENERAL MEETING HELD ON </w:t>
      </w:r>
    </w:p>
    <w:p w14:paraId="0B60CF41" w14:textId="2B4FEC1D" w:rsidR="006D2BC6" w:rsidRPr="00913C38" w:rsidRDefault="00401365" w:rsidP="008C5176">
      <w:pPr>
        <w:pStyle w:val="NoSpacing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Tuesday 28th</w:t>
      </w:r>
      <w:r w:rsidR="009E151C">
        <w:rPr>
          <w:rFonts w:ascii="Arial" w:hAnsi="Arial" w:cs="Arial"/>
          <w:b/>
          <w:bCs/>
          <w:sz w:val="24"/>
          <w:szCs w:val="24"/>
          <w:u w:val="single"/>
        </w:rPr>
        <w:t xml:space="preserve"> S</w:t>
      </w:r>
      <w:r>
        <w:rPr>
          <w:rFonts w:ascii="Arial" w:hAnsi="Arial" w:cs="Arial"/>
          <w:b/>
          <w:bCs/>
          <w:sz w:val="24"/>
          <w:szCs w:val="24"/>
          <w:u w:val="single"/>
        </w:rPr>
        <w:t>eptember</w:t>
      </w:r>
      <w:r w:rsidR="009E151C">
        <w:rPr>
          <w:rFonts w:ascii="Arial" w:hAnsi="Arial" w:cs="Arial"/>
          <w:b/>
          <w:bCs/>
          <w:sz w:val="24"/>
          <w:szCs w:val="24"/>
          <w:u w:val="single"/>
        </w:rPr>
        <w:t xml:space="preserve"> 202</w:t>
      </w:r>
      <w:r>
        <w:rPr>
          <w:rFonts w:ascii="Arial" w:hAnsi="Arial" w:cs="Arial"/>
          <w:b/>
          <w:bCs/>
          <w:sz w:val="24"/>
          <w:szCs w:val="24"/>
          <w:u w:val="single"/>
        </w:rPr>
        <w:t>1</w:t>
      </w:r>
    </w:p>
    <w:p w14:paraId="2D3C1551" w14:textId="750A85C3" w:rsidR="006D2BC6" w:rsidRPr="008D481F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483D3189" w14:textId="1FDC3533" w:rsidR="001B2337" w:rsidRPr="008D481F" w:rsidRDefault="001B2337" w:rsidP="006D2BC6">
      <w:pPr>
        <w:pStyle w:val="NoSpacing"/>
        <w:rPr>
          <w:rFonts w:ascii="Arial" w:hAnsi="Arial" w:cs="Arial"/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 xml:space="preserve">The </w:t>
      </w:r>
      <w:r w:rsidR="00E924FB" w:rsidRPr="008D481F">
        <w:rPr>
          <w:rFonts w:ascii="Arial" w:hAnsi="Arial" w:cs="Arial"/>
          <w:sz w:val="24"/>
          <w:szCs w:val="24"/>
        </w:rPr>
        <w:t>full accounts</w:t>
      </w:r>
      <w:r w:rsidRPr="008D481F">
        <w:rPr>
          <w:rFonts w:ascii="Arial" w:hAnsi="Arial" w:cs="Arial"/>
          <w:sz w:val="24"/>
          <w:szCs w:val="24"/>
        </w:rPr>
        <w:t xml:space="preserve"> are </w:t>
      </w:r>
      <w:r w:rsidR="002B2A22">
        <w:rPr>
          <w:rFonts w:ascii="Arial" w:hAnsi="Arial" w:cs="Arial"/>
          <w:sz w:val="24"/>
          <w:szCs w:val="24"/>
        </w:rPr>
        <w:t xml:space="preserve">available to be reviewed and </w:t>
      </w:r>
      <w:r w:rsidR="00401365">
        <w:rPr>
          <w:rFonts w:ascii="Arial" w:hAnsi="Arial" w:cs="Arial"/>
          <w:sz w:val="24"/>
          <w:szCs w:val="24"/>
        </w:rPr>
        <w:t>will be distributed with the minutes of the AGM.</w:t>
      </w:r>
    </w:p>
    <w:p w14:paraId="5D9B3716" w14:textId="77777777" w:rsidR="001B2337" w:rsidRPr="008D481F" w:rsidRDefault="001B2337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322A58EA" w14:textId="3C4C6B68" w:rsidR="002B2A22" w:rsidRDefault="006D2BC6" w:rsidP="00401365">
      <w:pPr>
        <w:pStyle w:val="NoSpacing"/>
        <w:rPr>
          <w:rFonts w:ascii="Arial" w:hAnsi="Arial" w:cs="Arial"/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>This year</w:t>
      </w:r>
      <w:r w:rsidR="00401365">
        <w:rPr>
          <w:rFonts w:ascii="Arial" w:hAnsi="Arial" w:cs="Arial"/>
          <w:sz w:val="24"/>
          <w:szCs w:val="24"/>
        </w:rPr>
        <w:t>, despite the pandemic, has seen some successful fund raising.</w:t>
      </w:r>
      <w:r w:rsidRPr="008D481F">
        <w:rPr>
          <w:rFonts w:ascii="Arial" w:hAnsi="Arial" w:cs="Arial"/>
          <w:sz w:val="24"/>
          <w:szCs w:val="24"/>
        </w:rPr>
        <w:t xml:space="preserve"> </w:t>
      </w:r>
    </w:p>
    <w:p w14:paraId="24F17C4C" w14:textId="77777777" w:rsidR="002B2A22" w:rsidRDefault="002B2A22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652CA026" w14:textId="72D0BB24" w:rsidR="002B2A22" w:rsidRPr="008D481F" w:rsidRDefault="002B2A22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comparis</w:t>
      </w:r>
      <w:r w:rsidR="00401365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for the past 3 years </w:t>
      </w: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as follow</w:t>
      </w:r>
      <w:r w:rsidR="00401365">
        <w:rPr>
          <w:rFonts w:ascii="Arial" w:hAnsi="Arial" w:cs="Arial"/>
          <w:sz w:val="24"/>
          <w:szCs w:val="24"/>
        </w:rPr>
        <w:t>s:</w:t>
      </w:r>
    </w:p>
    <w:p w14:paraId="3E887C8E" w14:textId="151F26C2" w:rsidR="006D2BC6" w:rsidRPr="008D481F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671EABC7" w14:textId="79BAEA1C" w:rsidR="006D2BC6" w:rsidRPr="008D481F" w:rsidRDefault="006D2BC6" w:rsidP="006D2BC6">
      <w:pPr>
        <w:pStyle w:val="NoSpacing"/>
        <w:rPr>
          <w:rFonts w:ascii="Arial" w:hAnsi="Arial" w:cs="Arial"/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>Year ending</w:t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  <w:t>Income</w:t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  <w:t>Expenditure           Profit</w:t>
      </w:r>
      <w:r w:rsidR="002B2A22">
        <w:rPr>
          <w:rFonts w:ascii="Arial" w:hAnsi="Arial" w:cs="Arial"/>
          <w:sz w:val="24"/>
          <w:szCs w:val="24"/>
        </w:rPr>
        <w:tab/>
      </w:r>
      <w:r w:rsidR="002B2A22">
        <w:rPr>
          <w:rFonts w:ascii="Arial" w:hAnsi="Arial" w:cs="Arial"/>
          <w:sz w:val="24"/>
          <w:szCs w:val="24"/>
        </w:rPr>
        <w:tab/>
        <w:t>Loss</w:t>
      </w:r>
    </w:p>
    <w:p w14:paraId="48A87B1D" w14:textId="7C7303E3" w:rsidR="006D2BC6" w:rsidRDefault="006D2BC6" w:rsidP="006D2BC6">
      <w:pPr>
        <w:pStyle w:val="NoSpacing"/>
        <w:rPr>
          <w:rFonts w:ascii="Arial" w:hAnsi="Arial" w:cs="Arial"/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>July 2019</w:t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  <w:t>£11178.88</w:t>
      </w:r>
      <w:r w:rsidRPr="008D481F">
        <w:rPr>
          <w:rFonts w:ascii="Arial" w:hAnsi="Arial" w:cs="Arial"/>
          <w:sz w:val="24"/>
          <w:szCs w:val="24"/>
        </w:rPr>
        <w:tab/>
      </w:r>
      <w:r w:rsidR="001305FD" w:rsidRPr="008D481F">
        <w:rPr>
          <w:rFonts w:ascii="Arial" w:hAnsi="Arial" w:cs="Arial"/>
          <w:sz w:val="24"/>
          <w:szCs w:val="24"/>
        </w:rPr>
        <w:tab/>
      </w:r>
      <w:proofErr w:type="gramStart"/>
      <w:r w:rsidRPr="008D481F">
        <w:rPr>
          <w:rFonts w:ascii="Arial" w:hAnsi="Arial" w:cs="Arial"/>
          <w:sz w:val="24"/>
          <w:szCs w:val="24"/>
        </w:rPr>
        <w:t>£</w:t>
      </w:r>
      <w:r w:rsidR="001305FD" w:rsidRPr="008D481F">
        <w:rPr>
          <w:rFonts w:ascii="Arial" w:hAnsi="Arial" w:cs="Arial"/>
          <w:sz w:val="24"/>
          <w:szCs w:val="24"/>
        </w:rPr>
        <w:t xml:space="preserve">  </w:t>
      </w:r>
      <w:r w:rsidRPr="008D481F">
        <w:rPr>
          <w:rFonts w:ascii="Arial" w:hAnsi="Arial" w:cs="Arial"/>
          <w:sz w:val="24"/>
          <w:szCs w:val="24"/>
        </w:rPr>
        <w:t>8371</w:t>
      </w:r>
      <w:proofErr w:type="gramEnd"/>
      <w:r w:rsidRPr="008D481F">
        <w:rPr>
          <w:rFonts w:ascii="Arial" w:hAnsi="Arial" w:cs="Arial"/>
          <w:sz w:val="24"/>
          <w:szCs w:val="24"/>
        </w:rPr>
        <w:t>.29</w:t>
      </w:r>
      <w:r w:rsidRPr="008D481F">
        <w:rPr>
          <w:rFonts w:ascii="Arial" w:hAnsi="Arial" w:cs="Arial"/>
          <w:sz w:val="24"/>
          <w:szCs w:val="24"/>
        </w:rPr>
        <w:tab/>
        <w:t xml:space="preserve">  </w:t>
      </w:r>
      <w:r w:rsidR="001305FD" w:rsidRPr="008D481F">
        <w:rPr>
          <w:rFonts w:ascii="Arial" w:hAnsi="Arial" w:cs="Arial"/>
          <w:sz w:val="24"/>
          <w:szCs w:val="24"/>
        </w:rPr>
        <w:t xml:space="preserve">     </w:t>
      </w:r>
      <w:r w:rsidRPr="008D481F">
        <w:rPr>
          <w:rFonts w:ascii="Arial" w:hAnsi="Arial" w:cs="Arial"/>
          <w:sz w:val="24"/>
          <w:szCs w:val="24"/>
        </w:rPr>
        <w:t xml:space="preserve">  £2807.59</w:t>
      </w:r>
    </w:p>
    <w:p w14:paraId="636914EC" w14:textId="4CA842AC" w:rsidR="002B2A22" w:rsidRDefault="002B2A22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£  6413</w:t>
      </w:r>
      <w:proofErr w:type="gramEnd"/>
      <w:r>
        <w:rPr>
          <w:rFonts w:ascii="Arial" w:hAnsi="Arial" w:cs="Arial"/>
          <w:sz w:val="24"/>
          <w:szCs w:val="24"/>
        </w:rPr>
        <w:t>.98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£  8111.77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£1697.79</w:t>
      </w:r>
    </w:p>
    <w:p w14:paraId="6E129E38" w14:textId="3DB28958" w:rsidR="00401365" w:rsidRPr="008D481F" w:rsidRDefault="00401365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£12643.02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£ </w:t>
      </w:r>
      <w:r w:rsidR="008D200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9077</w:t>
      </w:r>
      <w:proofErr w:type="gramEnd"/>
      <w:r>
        <w:rPr>
          <w:rFonts w:ascii="Arial" w:hAnsi="Arial" w:cs="Arial"/>
          <w:sz w:val="24"/>
          <w:szCs w:val="24"/>
        </w:rPr>
        <w:t>.28</w:t>
      </w:r>
      <w:r>
        <w:rPr>
          <w:rFonts w:ascii="Arial" w:hAnsi="Arial" w:cs="Arial"/>
          <w:sz w:val="24"/>
          <w:szCs w:val="24"/>
        </w:rPr>
        <w:tab/>
        <w:t xml:space="preserve">         £3565.74</w:t>
      </w:r>
    </w:p>
    <w:p w14:paraId="25007ED4" w14:textId="1F0E5A71" w:rsidR="006D2BC6" w:rsidRPr="008D481F" w:rsidRDefault="006D2BC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28452480" w14:textId="77777777" w:rsidR="00401365" w:rsidRDefault="00401365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3A4EC3DC" w14:textId="1C706E9F" w:rsidR="00401365" w:rsidRDefault="00401365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Bags 2 School</w:t>
      </w:r>
      <w:r w:rsidR="00EB78E1">
        <w:rPr>
          <w:rFonts w:ascii="Arial" w:hAnsi="Arial" w:cs="Arial"/>
          <w:sz w:val="24"/>
          <w:szCs w:val="24"/>
        </w:rPr>
        <w:t xml:space="preserve"> has been the most successful fundraiser again this year – we have raised £2512.40. The </w:t>
      </w:r>
      <w:r w:rsidR="007B3C26">
        <w:rPr>
          <w:rFonts w:ascii="Arial" w:hAnsi="Arial" w:cs="Arial"/>
          <w:sz w:val="24"/>
          <w:szCs w:val="24"/>
        </w:rPr>
        <w:t>Christ</w:t>
      </w:r>
      <w:r w:rsidR="00EB78E1">
        <w:rPr>
          <w:rFonts w:ascii="Arial" w:hAnsi="Arial" w:cs="Arial"/>
          <w:sz w:val="24"/>
          <w:szCs w:val="24"/>
        </w:rPr>
        <w:t xml:space="preserve">mas raffle was also successful, raising £1,350.39.  Other activities for </w:t>
      </w:r>
      <w:r w:rsidR="007B3C26">
        <w:rPr>
          <w:rFonts w:ascii="Arial" w:hAnsi="Arial" w:cs="Arial"/>
          <w:sz w:val="24"/>
          <w:szCs w:val="24"/>
        </w:rPr>
        <w:t>Christ</w:t>
      </w:r>
      <w:r w:rsidR="00EB78E1">
        <w:rPr>
          <w:rFonts w:ascii="Arial" w:hAnsi="Arial" w:cs="Arial"/>
          <w:sz w:val="24"/>
          <w:szCs w:val="24"/>
        </w:rPr>
        <w:t>mas (</w:t>
      </w:r>
      <w:proofErr w:type="spellStart"/>
      <w:r w:rsidR="00EB78E1">
        <w:rPr>
          <w:rFonts w:ascii="Arial" w:hAnsi="Arial" w:cs="Arial"/>
          <w:sz w:val="24"/>
          <w:szCs w:val="24"/>
        </w:rPr>
        <w:t>Shhhh</w:t>
      </w:r>
      <w:proofErr w:type="spellEnd"/>
      <w:r w:rsidR="00EB78E1">
        <w:rPr>
          <w:rFonts w:ascii="Arial" w:hAnsi="Arial" w:cs="Arial"/>
          <w:sz w:val="24"/>
          <w:szCs w:val="24"/>
        </w:rPr>
        <w:t>, cards and mugs and the tables in the precinct to sell excess stock) raised a total of £1470.22.</w:t>
      </w:r>
    </w:p>
    <w:p w14:paraId="459163F4" w14:textId="75B45D35" w:rsidR="00EB78E1" w:rsidRDefault="00EB78E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2368A4BB" w14:textId="2E17667F" w:rsidR="00EB78E1" w:rsidRDefault="00EB78E1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Friends successfully secured a grant of £3500 to carry out work in the school grounds.</w:t>
      </w:r>
    </w:p>
    <w:p w14:paraId="7564A348" w14:textId="30D90003" w:rsidR="005C1DB2" w:rsidRDefault="005C1DB2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0FE23A80" w14:textId="2F781639" w:rsidR="005C1DB2" w:rsidRDefault="005C1DB2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Easy Fundraising and Amazon Smile should continue to be promoted as this a good way to raise funds. This year we have received </w:t>
      </w:r>
      <w:r w:rsidR="00EB78E1">
        <w:rPr>
          <w:rFonts w:ascii="Arial" w:hAnsi="Arial" w:cs="Arial"/>
          <w:sz w:val="24"/>
          <w:szCs w:val="24"/>
        </w:rPr>
        <w:t xml:space="preserve">payments from </w:t>
      </w:r>
      <w:r>
        <w:rPr>
          <w:rFonts w:ascii="Arial" w:hAnsi="Arial" w:cs="Arial"/>
          <w:sz w:val="24"/>
          <w:szCs w:val="24"/>
        </w:rPr>
        <w:t>Amazon Smile</w:t>
      </w:r>
      <w:r w:rsidR="00EB78E1">
        <w:rPr>
          <w:rFonts w:ascii="Arial" w:hAnsi="Arial" w:cs="Arial"/>
          <w:sz w:val="24"/>
          <w:szCs w:val="24"/>
        </w:rPr>
        <w:t xml:space="preserve"> of</w:t>
      </w:r>
      <w:r>
        <w:rPr>
          <w:rFonts w:ascii="Arial" w:hAnsi="Arial" w:cs="Arial"/>
          <w:sz w:val="24"/>
          <w:szCs w:val="24"/>
        </w:rPr>
        <w:t xml:space="preserve"> £</w:t>
      </w:r>
      <w:r w:rsidR="00EB78E1">
        <w:rPr>
          <w:rFonts w:ascii="Arial" w:hAnsi="Arial" w:cs="Arial"/>
          <w:sz w:val="24"/>
          <w:szCs w:val="24"/>
        </w:rPr>
        <w:t>179.61</w:t>
      </w:r>
      <w:r>
        <w:rPr>
          <w:rFonts w:ascii="Arial" w:hAnsi="Arial" w:cs="Arial"/>
          <w:sz w:val="24"/>
          <w:szCs w:val="24"/>
        </w:rPr>
        <w:t xml:space="preserve"> and Easy Fundraising</w:t>
      </w:r>
      <w:r w:rsidR="00EB78E1">
        <w:rPr>
          <w:rFonts w:ascii="Arial" w:hAnsi="Arial" w:cs="Arial"/>
          <w:sz w:val="24"/>
          <w:szCs w:val="24"/>
        </w:rPr>
        <w:t xml:space="preserve"> of</w:t>
      </w:r>
      <w:r>
        <w:rPr>
          <w:rFonts w:ascii="Arial" w:hAnsi="Arial" w:cs="Arial"/>
          <w:sz w:val="24"/>
          <w:szCs w:val="24"/>
        </w:rPr>
        <w:t xml:space="preserve"> £</w:t>
      </w:r>
      <w:r w:rsidR="00EB78E1">
        <w:rPr>
          <w:rFonts w:ascii="Arial" w:hAnsi="Arial" w:cs="Arial"/>
          <w:sz w:val="24"/>
          <w:szCs w:val="24"/>
        </w:rPr>
        <w:t>103.61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CF96073" w14:textId="75F5EA26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7624B3DB" w14:textId="0FB8867F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fund raisers this year – Crazy Hair Day raised £205.94, Smartie challenge raised £740.71 and the Quiz in lockdown £384.39.</w:t>
      </w:r>
    </w:p>
    <w:p w14:paraId="7E78B909" w14:textId="785F857A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0390993A" w14:textId="34F6D26A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committee have done an amazing job given the circumstances this year.</w:t>
      </w:r>
    </w:p>
    <w:p w14:paraId="4F8B9017" w14:textId="3823A4AA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44EB9866" w14:textId="134FA4A9" w:rsidR="005D7038" w:rsidRDefault="001B2337" w:rsidP="006D2BC6">
      <w:pPr>
        <w:pStyle w:val="NoSpacing"/>
        <w:rPr>
          <w:rFonts w:ascii="Arial" w:hAnsi="Arial" w:cs="Arial"/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>This year we funded</w:t>
      </w:r>
      <w:r w:rsidR="008D2005">
        <w:rPr>
          <w:rFonts w:ascii="Arial" w:hAnsi="Arial" w:cs="Arial"/>
          <w:sz w:val="24"/>
          <w:szCs w:val="24"/>
        </w:rPr>
        <w:t>/committed to</w:t>
      </w:r>
      <w:r w:rsidRPr="008D481F">
        <w:rPr>
          <w:rFonts w:ascii="Arial" w:hAnsi="Arial" w:cs="Arial"/>
          <w:sz w:val="24"/>
          <w:szCs w:val="24"/>
        </w:rPr>
        <w:t xml:space="preserve"> the following</w:t>
      </w:r>
      <w:r w:rsidR="008D2005">
        <w:rPr>
          <w:rFonts w:ascii="Arial" w:hAnsi="Arial" w:cs="Arial"/>
          <w:sz w:val="24"/>
          <w:szCs w:val="24"/>
        </w:rPr>
        <w:t>:</w:t>
      </w:r>
    </w:p>
    <w:p w14:paraId="3789B4E1" w14:textId="77777777" w:rsidR="00F65061" w:rsidRPr="008D481F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164069A5" w14:textId="0B472E53" w:rsidR="00EB78E1" w:rsidRPr="00F65061" w:rsidRDefault="00EB78E1" w:rsidP="006D2BC6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5061">
        <w:rPr>
          <w:rFonts w:ascii="Arial" w:hAnsi="Arial" w:cs="Arial"/>
          <w:b/>
          <w:bCs/>
          <w:sz w:val="24"/>
          <w:szCs w:val="24"/>
        </w:rPr>
        <w:t>Classroom Resources</w:t>
      </w:r>
      <w:r w:rsidR="00F65061" w:rsidRPr="00F65061">
        <w:rPr>
          <w:rFonts w:ascii="Arial" w:hAnsi="Arial" w:cs="Arial"/>
          <w:b/>
          <w:bCs/>
          <w:sz w:val="24"/>
          <w:szCs w:val="24"/>
        </w:rPr>
        <w:t>/IT Equipment £5181.24</w:t>
      </w:r>
    </w:p>
    <w:p w14:paraId="44C8E5D7" w14:textId="77777777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7DA16626" w14:textId="5BB75B8A" w:rsidR="00EB78E1" w:rsidRDefault="00EB78E1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Each class received £50 to spend how they wished</w:t>
      </w:r>
      <w:r w:rsidR="00F65061">
        <w:rPr>
          <w:rFonts w:ascii="Arial" w:hAnsi="Arial" w:cs="Arial"/>
          <w:sz w:val="24"/>
          <w:szCs w:val="24"/>
        </w:rPr>
        <w:t xml:space="preserve"> on resources</w:t>
      </w:r>
    </w:p>
    <w:p w14:paraId="5B27B576" w14:textId="77777777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3306043A" w14:textId="33D98B66" w:rsidR="006D2BC6" w:rsidRPr="008D481F" w:rsidRDefault="00CC383B" w:rsidP="006D2BC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 laptops and cases </w:t>
      </w:r>
      <w:r w:rsidR="00313DCC">
        <w:rPr>
          <w:rFonts w:ascii="Arial" w:hAnsi="Arial" w:cs="Arial"/>
          <w:sz w:val="24"/>
          <w:szCs w:val="24"/>
        </w:rPr>
        <w:t>were purchased to help with online learning and are now being used in classrooms</w:t>
      </w:r>
      <w:r w:rsidR="008D481F">
        <w:rPr>
          <w:rFonts w:ascii="Arial" w:hAnsi="Arial" w:cs="Arial"/>
          <w:sz w:val="24"/>
          <w:szCs w:val="24"/>
        </w:rPr>
        <w:t xml:space="preserve">          </w:t>
      </w:r>
    </w:p>
    <w:p w14:paraId="538D3F6E" w14:textId="38ECE7DE" w:rsidR="005D7038" w:rsidRDefault="005D7038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7387F81A" w14:textId="4245F016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1B764B5E" w14:textId="79B6417E" w:rsidR="00F65061" w:rsidRDefault="00F65061" w:rsidP="006D2BC6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5061">
        <w:rPr>
          <w:rFonts w:ascii="Arial" w:hAnsi="Arial" w:cs="Arial"/>
          <w:b/>
          <w:bCs/>
          <w:sz w:val="24"/>
          <w:szCs w:val="24"/>
        </w:rPr>
        <w:t>History Timeline</w:t>
      </w:r>
      <w:r w:rsidR="007B3C26">
        <w:rPr>
          <w:rFonts w:ascii="Arial" w:hAnsi="Arial" w:cs="Arial"/>
          <w:b/>
          <w:bCs/>
          <w:sz w:val="24"/>
          <w:szCs w:val="24"/>
        </w:rPr>
        <w:t xml:space="preserve">   £1948</w:t>
      </w:r>
    </w:p>
    <w:p w14:paraId="1018528A" w14:textId="2FCE6144" w:rsidR="00F65061" w:rsidRDefault="00F65061" w:rsidP="006D2BC6">
      <w:pPr>
        <w:pStyle w:val="NoSpacing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388869A1" w14:textId="5FFB83C5" w:rsidR="00F65061" w:rsidRDefault="00F65061" w:rsidP="006D2BC6">
      <w:pPr>
        <w:pStyle w:val="NoSpacing"/>
        <w:rPr>
          <w:rFonts w:ascii="Arial" w:hAnsi="Arial" w:cs="Arial"/>
          <w:sz w:val="24"/>
          <w:szCs w:val="24"/>
        </w:rPr>
      </w:pPr>
      <w:r w:rsidRPr="00F65061">
        <w:rPr>
          <w:rFonts w:ascii="Arial" w:hAnsi="Arial" w:cs="Arial"/>
          <w:sz w:val="24"/>
          <w:szCs w:val="24"/>
        </w:rPr>
        <w:t>1st payment of £974 has been made</w:t>
      </w:r>
      <w:r>
        <w:rPr>
          <w:rFonts w:ascii="Arial" w:hAnsi="Arial" w:cs="Arial"/>
          <w:sz w:val="24"/>
          <w:szCs w:val="24"/>
        </w:rPr>
        <w:t xml:space="preserve"> 2</w:t>
      </w:r>
      <w:r w:rsidRPr="00F65061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payment due in 2021-2022 accounts</w:t>
      </w:r>
    </w:p>
    <w:p w14:paraId="4EFB064A" w14:textId="77777777" w:rsidR="007B3C26" w:rsidRPr="00F65061" w:rsidRDefault="007B3C26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50A789BF" w14:textId="77777777" w:rsidR="00F65061" w:rsidRPr="008D481F" w:rsidRDefault="00F65061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0E08E2A3" w14:textId="2B865AD3" w:rsidR="00F65061" w:rsidRPr="00F65061" w:rsidRDefault="00F65061" w:rsidP="00F65061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F65061">
        <w:rPr>
          <w:rFonts w:ascii="Arial" w:hAnsi="Arial" w:cs="Arial"/>
          <w:b/>
          <w:bCs/>
          <w:sz w:val="24"/>
          <w:szCs w:val="24"/>
        </w:rPr>
        <w:t xml:space="preserve">Year 6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F65061">
        <w:rPr>
          <w:rFonts w:ascii="Arial" w:hAnsi="Arial" w:cs="Arial"/>
          <w:b/>
          <w:bCs/>
          <w:sz w:val="24"/>
          <w:szCs w:val="24"/>
        </w:rPr>
        <w:t xml:space="preserve"> Leavers</w:t>
      </w:r>
      <w:r>
        <w:rPr>
          <w:rFonts w:ascii="Arial" w:hAnsi="Arial" w:cs="Arial"/>
          <w:b/>
          <w:bCs/>
          <w:sz w:val="24"/>
          <w:szCs w:val="24"/>
        </w:rPr>
        <w:t xml:space="preserve">   £447.72</w:t>
      </w:r>
    </w:p>
    <w:p w14:paraId="05EB3E97" w14:textId="0E1AA701" w:rsidR="00F65061" w:rsidRPr="008D481F" w:rsidRDefault="00F65061" w:rsidP="00F6506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Leavers Hoodies</w:t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  <w:t xml:space="preserve"> </w:t>
      </w:r>
      <w:proofErr w:type="gramStart"/>
      <w:r w:rsidRPr="008D481F">
        <w:rPr>
          <w:rFonts w:ascii="Arial" w:hAnsi="Arial" w:cs="Arial"/>
          <w:sz w:val="24"/>
          <w:szCs w:val="24"/>
        </w:rPr>
        <w:t xml:space="preserve">£ </w:t>
      </w:r>
      <w:r>
        <w:rPr>
          <w:rFonts w:ascii="Arial" w:hAnsi="Arial" w:cs="Arial"/>
          <w:sz w:val="24"/>
          <w:szCs w:val="24"/>
        </w:rPr>
        <w:t xml:space="preserve"> 240.00</w:t>
      </w:r>
      <w:proofErr w:type="gramEnd"/>
    </w:p>
    <w:p w14:paraId="2CCCE340" w14:textId="7EF25861" w:rsidR="00F65061" w:rsidRDefault="00F65061" w:rsidP="00F65061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Leavers Party and Gifts</w:t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  <w:t xml:space="preserve"> £</w:t>
      </w:r>
      <w:r>
        <w:rPr>
          <w:rFonts w:ascii="Arial" w:hAnsi="Arial" w:cs="Arial"/>
          <w:sz w:val="24"/>
          <w:szCs w:val="24"/>
        </w:rPr>
        <w:t xml:space="preserve"> </w:t>
      </w:r>
      <w:r w:rsidRPr="008D48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75.72</w:t>
      </w:r>
    </w:p>
    <w:p w14:paraId="4B36D129" w14:textId="56907556" w:rsidR="00F65061" w:rsidRPr="008D481F" w:rsidRDefault="00F65061" w:rsidP="00F65061">
      <w:pPr>
        <w:pStyle w:val="NoSpacing"/>
        <w:rPr>
          <w:rFonts w:ascii="Arial" w:hAnsi="Arial" w:cs="Arial"/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 xml:space="preserve">Leavers </w:t>
      </w:r>
      <w:r>
        <w:rPr>
          <w:rFonts w:ascii="Arial" w:hAnsi="Arial" w:cs="Arial"/>
          <w:sz w:val="24"/>
          <w:szCs w:val="24"/>
        </w:rPr>
        <w:t>Photos</w:t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</w:r>
      <w:r w:rsidRPr="008D481F">
        <w:rPr>
          <w:rFonts w:ascii="Arial" w:hAnsi="Arial" w:cs="Arial"/>
          <w:sz w:val="24"/>
          <w:szCs w:val="24"/>
        </w:rPr>
        <w:tab/>
      </w:r>
      <w:r w:rsidRPr="00F6506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65061">
        <w:rPr>
          <w:rFonts w:ascii="Arial" w:hAnsi="Arial" w:cs="Arial"/>
          <w:sz w:val="24"/>
          <w:szCs w:val="24"/>
        </w:rPr>
        <w:t>£  132.00</w:t>
      </w:r>
      <w:proofErr w:type="gramEnd"/>
      <w:r w:rsidRPr="00F65061">
        <w:rPr>
          <w:rFonts w:ascii="Arial" w:hAnsi="Arial" w:cs="Arial"/>
          <w:sz w:val="24"/>
          <w:szCs w:val="24"/>
        </w:rPr>
        <w:t xml:space="preserve"> (in 2021-2022 accounts)</w:t>
      </w:r>
    </w:p>
    <w:p w14:paraId="39482F64" w14:textId="77777777" w:rsidR="00F65061" w:rsidRDefault="00F65061" w:rsidP="00F65061">
      <w:pPr>
        <w:pStyle w:val="NoSpacing"/>
        <w:rPr>
          <w:rFonts w:ascii="Arial" w:hAnsi="Arial" w:cs="Arial"/>
          <w:sz w:val="24"/>
          <w:szCs w:val="24"/>
          <w:u w:val="single"/>
        </w:rPr>
      </w:pPr>
    </w:p>
    <w:p w14:paraId="2FF1BF80" w14:textId="684C4B6B" w:rsidR="005D7038" w:rsidRPr="008D481F" w:rsidRDefault="005D7038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3129DCE9" w14:textId="2E0CA6F8" w:rsidR="004535AE" w:rsidRDefault="004535AE" w:rsidP="006D2BC6">
      <w:pPr>
        <w:pStyle w:val="NoSpacing"/>
        <w:rPr>
          <w:rFonts w:ascii="Arial" w:hAnsi="Arial" w:cs="Arial"/>
          <w:sz w:val="24"/>
          <w:szCs w:val="24"/>
        </w:rPr>
      </w:pPr>
    </w:p>
    <w:p w14:paraId="07C472FC" w14:textId="4AC286E0" w:rsidR="005D7038" w:rsidRPr="008D481F" w:rsidRDefault="00744526" w:rsidP="006D2BC6">
      <w:pPr>
        <w:pStyle w:val="NoSpacing"/>
        <w:rPr>
          <w:sz w:val="24"/>
          <w:szCs w:val="24"/>
        </w:rPr>
      </w:pPr>
      <w:r w:rsidRPr="008D481F">
        <w:rPr>
          <w:rFonts w:ascii="Arial" w:hAnsi="Arial" w:cs="Arial"/>
          <w:sz w:val="24"/>
          <w:szCs w:val="24"/>
        </w:rPr>
        <w:t xml:space="preserve">The closing figure in the bank account </w:t>
      </w:r>
      <w:r>
        <w:rPr>
          <w:rFonts w:ascii="Arial" w:hAnsi="Arial" w:cs="Arial"/>
          <w:sz w:val="24"/>
          <w:szCs w:val="24"/>
        </w:rPr>
        <w:t xml:space="preserve">as </w:t>
      </w:r>
      <w:r w:rsidR="00F75412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31 July 20</w:t>
      </w:r>
      <w:r w:rsidR="006E7317">
        <w:rPr>
          <w:rFonts w:ascii="Arial" w:hAnsi="Arial" w:cs="Arial"/>
          <w:sz w:val="24"/>
          <w:szCs w:val="24"/>
        </w:rPr>
        <w:t>2</w:t>
      </w:r>
      <w:r w:rsidR="0040136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was</w:t>
      </w:r>
      <w:r w:rsidRPr="008D481F">
        <w:rPr>
          <w:rFonts w:ascii="Arial" w:hAnsi="Arial" w:cs="Arial"/>
          <w:sz w:val="24"/>
          <w:szCs w:val="24"/>
        </w:rPr>
        <w:t xml:space="preserve"> £</w:t>
      </w:r>
      <w:r w:rsidR="00401365">
        <w:rPr>
          <w:rFonts w:ascii="Arial" w:hAnsi="Arial" w:cs="Arial"/>
          <w:sz w:val="24"/>
          <w:szCs w:val="24"/>
        </w:rPr>
        <w:t>8886.20</w:t>
      </w:r>
      <w:r w:rsidRPr="008D481F">
        <w:rPr>
          <w:rFonts w:ascii="Arial" w:hAnsi="Arial" w:cs="Arial"/>
          <w:sz w:val="24"/>
          <w:szCs w:val="24"/>
        </w:rPr>
        <w:t xml:space="preserve"> </w:t>
      </w:r>
      <w:r w:rsidR="00401365">
        <w:rPr>
          <w:rFonts w:ascii="Arial" w:hAnsi="Arial" w:cs="Arial"/>
          <w:sz w:val="24"/>
          <w:szCs w:val="24"/>
        </w:rPr>
        <w:t xml:space="preserve">– this includes the grant of £3500 for the </w:t>
      </w:r>
      <w:r w:rsidR="00EB78E1">
        <w:rPr>
          <w:rFonts w:ascii="Arial" w:hAnsi="Arial" w:cs="Arial"/>
          <w:sz w:val="24"/>
          <w:szCs w:val="24"/>
        </w:rPr>
        <w:t>Outside Projects.</w:t>
      </w:r>
    </w:p>
    <w:p w14:paraId="3D421203" w14:textId="77777777" w:rsidR="001B2337" w:rsidRPr="008D481F" w:rsidRDefault="001B2337" w:rsidP="006D2BC6">
      <w:pPr>
        <w:pStyle w:val="NoSpacing"/>
        <w:rPr>
          <w:sz w:val="24"/>
          <w:szCs w:val="24"/>
        </w:rPr>
      </w:pPr>
    </w:p>
    <w:p w14:paraId="1221FAEB" w14:textId="0287E919" w:rsidR="006D2BC6" w:rsidRPr="008D481F" w:rsidRDefault="006D2BC6" w:rsidP="006D2BC6">
      <w:pPr>
        <w:pStyle w:val="NoSpacing"/>
        <w:rPr>
          <w:sz w:val="24"/>
          <w:szCs w:val="24"/>
        </w:rPr>
      </w:pPr>
      <w:r w:rsidRPr="008D481F">
        <w:rPr>
          <w:sz w:val="24"/>
          <w:szCs w:val="24"/>
        </w:rPr>
        <w:tab/>
      </w:r>
    </w:p>
    <w:sectPr w:rsidR="006D2BC6" w:rsidRPr="008D481F" w:rsidSect="008D2005">
      <w:pgSz w:w="11906" w:h="16838"/>
      <w:pgMar w:top="568" w:right="794" w:bottom="142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BC6"/>
    <w:rsid w:val="00082208"/>
    <w:rsid w:val="001305FD"/>
    <w:rsid w:val="00185558"/>
    <w:rsid w:val="001B2337"/>
    <w:rsid w:val="002B2A22"/>
    <w:rsid w:val="00313DCC"/>
    <w:rsid w:val="00401365"/>
    <w:rsid w:val="004535AE"/>
    <w:rsid w:val="00457801"/>
    <w:rsid w:val="00480FFD"/>
    <w:rsid w:val="005C1DB2"/>
    <w:rsid w:val="005D7038"/>
    <w:rsid w:val="006D2BC6"/>
    <w:rsid w:val="006E7317"/>
    <w:rsid w:val="00737426"/>
    <w:rsid w:val="00744526"/>
    <w:rsid w:val="007B3C26"/>
    <w:rsid w:val="008162FB"/>
    <w:rsid w:val="008C5176"/>
    <w:rsid w:val="008D2005"/>
    <w:rsid w:val="008D481F"/>
    <w:rsid w:val="00913C38"/>
    <w:rsid w:val="00945CD7"/>
    <w:rsid w:val="009E151C"/>
    <w:rsid w:val="00A7101E"/>
    <w:rsid w:val="00B4344C"/>
    <w:rsid w:val="00B816B9"/>
    <w:rsid w:val="00CC383B"/>
    <w:rsid w:val="00D56E53"/>
    <w:rsid w:val="00E00FDE"/>
    <w:rsid w:val="00E30D7C"/>
    <w:rsid w:val="00E924FB"/>
    <w:rsid w:val="00EB24C2"/>
    <w:rsid w:val="00EB78E1"/>
    <w:rsid w:val="00F326C0"/>
    <w:rsid w:val="00F406E7"/>
    <w:rsid w:val="00F65061"/>
    <w:rsid w:val="00F7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B594E"/>
  <w15:chartTrackingRefBased/>
  <w15:docId w15:val="{EE4B2E9E-1590-4614-BDB9-732D4B74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2BC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816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</dc:creator>
  <cp:keywords/>
  <dc:description/>
  <cp:lastModifiedBy>Charlotte Kaszubski</cp:lastModifiedBy>
  <cp:revision>2</cp:revision>
  <cp:lastPrinted>2021-09-27T17:10:00Z</cp:lastPrinted>
  <dcterms:created xsi:type="dcterms:W3CDTF">2022-10-05T13:24:00Z</dcterms:created>
  <dcterms:modified xsi:type="dcterms:W3CDTF">2022-10-05T13:24:00Z</dcterms:modified>
</cp:coreProperties>
</file>